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C16AD" w14:textId="6D559167" w:rsidR="00BD449C" w:rsidRPr="00C939C7" w:rsidRDefault="00BD449C" w:rsidP="00BD449C">
            <w:pPr>
              <w:jc w:val="right"/>
              <w:rPr>
                <w:rFonts w:ascii="Calibri" w:hAnsi="Calibri" w:cs="Calibri"/>
                <w:color w:val="auto"/>
              </w:rPr>
            </w:pPr>
            <w:r w:rsidRPr="00821F0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821F03">
              <w:rPr>
                <w:rFonts w:asciiTheme="minorHAnsi" w:hAnsiTheme="minorHAnsi" w:cstheme="minorHAnsi"/>
                <w:i/>
              </w:rPr>
              <w:t xml:space="preserve"> do Regulaminu 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naboru wniosków o przyznanie pomocy Nr 1/202</w:t>
            </w:r>
            <w:r w:rsidR="00496EC1">
              <w:rPr>
                <w:rFonts w:asciiTheme="minorHAnsi" w:hAnsiTheme="minorHAnsi" w:cstheme="minorHAnsi"/>
                <w:i/>
                <w:color w:val="auto"/>
              </w:rPr>
              <w:t>6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/OK/</w:t>
            </w:r>
            <w:r w:rsidR="00B71D7E">
              <w:rPr>
                <w:rFonts w:asciiTheme="minorHAnsi" w:hAnsiTheme="minorHAnsi" w:cstheme="minorHAnsi"/>
                <w:i/>
                <w:color w:val="auto"/>
              </w:rPr>
              <w:t>ROZWÓJ</w:t>
            </w:r>
            <w:r w:rsidR="00BE31AE">
              <w:rPr>
                <w:rFonts w:asciiTheme="minorHAnsi" w:hAnsiTheme="minorHAnsi" w:cstheme="minorHAnsi"/>
                <w:i/>
                <w:color w:val="auto"/>
              </w:rPr>
              <w:t>GA</w:t>
            </w:r>
            <w:r w:rsidRPr="00C939C7">
              <w:rPr>
                <w:rFonts w:ascii="Calibri" w:hAnsi="Calibri" w:cs="Calibri"/>
                <w:color w:val="auto"/>
              </w:rPr>
              <w:br/>
            </w:r>
          </w:p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28CF7395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75121C" w:rsidRPr="0075121C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1/2026/OK/ROZWÓJGA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wynika konieczność załączenia dokumentu.</w:t>
            </w:r>
          </w:p>
          <w:p w14:paraId="1D8E7CB4" w14:textId="7F24C36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75121C" w:rsidRPr="0075121C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1/2026/OK/ROZWÓJGA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58553" w14:textId="77777777" w:rsidR="00F41270" w:rsidRDefault="00F41270">
      <w:pPr>
        <w:spacing w:after="0"/>
      </w:pPr>
      <w:r>
        <w:separator/>
      </w:r>
    </w:p>
  </w:endnote>
  <w:endnote w:type="continuationSeparator" w:id="0">
    <w:p w14:paraId="442EFF75" w14:textId="77777777" w:rsidR="00F41270" w:rsidRDefault="00F412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C2E9" w14:textId="77777777" w:rsidR="00F41270" w:rsidRDefault="00F41270">
      <w:pPr>
        <w:spacing w:after="0"/>
      </w:pPr>
      <w:r>
        <w:separator/>
      </w:r>
    </w:p>
  </w:footnote>
  <w:footnote w:type="continuationSeparator" w:id="0">
    <w:p w14:paraId="63F7EAD6" w14:textId="77777777" w:rsidR="00F41270" w:rsidRDefault="00F412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145A2E"/>
    <w:rsid w:val="00496EC1"/>
    <w:rsid w:val="00505328"/>
    <w:rsid w:val="00590ADE"/>
    <w:rsid w:val="0075121C"/>
    <w:rsid w:val="007E4974"/>
    <w:rsid w:val="00901EEA"/>
    <w:rsid w:val="00AB19C0"/>
    <w:rsid w:val="00B71D7E"/>
    <w:rsid w:val="00BD449C"/>
    <w:rsid w:val="00BE31AE"/>
    <w:rsid w:val="00C70A07"/>
    <w:rsid w:val="00EB1A91"/>
    <w:rsid w:val="00F41270"/>
    <w:rsid w:val="00FD0BED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7</cp:revision>
  <dcterms:created xsi:type="dcterms:W3CDTF">2026-05-25T10:49:00Z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